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B32D" w14:textId="77777777" w:rsidR="00CA59FC" w:rsidRPr="00567D9C" w:rsidRDefault="00CA59FC" w:rsidP="00F53393">
      <w:pPr>
        <w:spacing w:line="360" w:lineRule="auto"/>
        <w:jc w:val="center"/>
        <w:rPr>
          <w:rFonts w:cstheme="minorHAnsi"/>
          <w:b/>
          <w:bCs/>
        </w:rPr>
      </w:pPr>
    </w:p>
    <w:p w14:paraId="4E40B32B" w14:textId="77777777" w:rsidR="00CA59FC" w:rsidRPr="00567D9C" w:rsidRDefault="00CA59FC" w:rsidP="00F53393">
      <w:pPr>
        <w:spacing w:line="360" w:lineRule="auto"/>
        <w:jc w:val="center"/>
        <w:rPr>
          <w:rFonts w:cstheme="minorHAnsi"/>
          <w:b/>
          <w:bCs/>
        </w:rPr>
      </w:pPr>
    </w:p>
    <w:p w14:paraId="5D670E6E" w14:textId="0EB2C6A3" w:rsidR="00530C07" w:rsidRPr="00567D9C" w:rsidRDefault="00567D9C" w:rsidP="00F53393">
      <w:pPr>
        <w:spacing w:line="360" w:lineRule="auto"/>
        <w:jc w:val="center"/>
        <w:rPr>
          <w:rFonts w:cstheme="minorHAnsi"/>
          <w:b/>
          <w:bCs/>
          <w:lang w:val="en-GB"/>
        </w:rPr>
      </w:pPr>
      <w:r w:rsidRPr="00567D9C">
        <w:rPr>
          <w:rFonts w:cstheme="minorHAnsi"/>
          <w:b/>
          <w:bCs/>
          <w:lang w:val="en-GB"/>
        </w:rPr>
        <w:t>PRIVACY POLICY</w:t>
      </w:r>
    </w:p>
    <w:p w14:paraId="55A16F78" w14:textId="77777777" w:rsidR="00530C07" w:rsidRPr="00567D9C" w:rsidRDefault="00530C07" w:rsidP="00F53393">
      <w:pPr>
        <w:spacing w:line="360" w:lineRule="auto"/>
        <w:jc w:val="both"/>
        <w:rPr>
          <w:rFonts w:cstheme="minorHAnsi"/>
          <w:lang w:val="en-GB"/>
        </w:rPr>
      </w:pPr>
    </w:p>
    <w:p w14:paraId="4C211C0F" w14:textId="56FD0396" w:rsidR="00567D9C" w:rsidRPr="00567D9C" w:rsidRDefault="00AE696C" w:rsidP="00F53393">
      <w:pPr>
        <w:jc w:val="both"/>
        <w:rPr>
          <w:rFonts w:cstheme="minorHAnsi"/>
          <w:lang w:val="en-GB"/>
        </w:rPr>
      </w:pPr>
      <w:r>
        <w:rPr>
          <w:rFonts w:cstheme="minorHAnsi"/>
          <w:lang w:val="en-GB"/>
        </w:rPr>
        <w:t>We respect</w:t>
      </w:r>
      <w:r w:rsidR="00567D9C" w:rsidRPr="00567D9C">
        <w:rPr>
          <w:rFonts w:cstheme="minorHAnsi"/>
          <w:lang w:val="en-GB"/>
        </w:rPr>
        <w:t xml:space="preserve"> your privacy and we have created this policy to provide you with a clear understanding of how </w:t>
      </w:r>
      <w:r>
        <w:rPr>
          <w:rFonts w:cstheme="minorHAnsi"/>
          <w:lang w:val="en-GB"/>
        </w:rPr>
        <w:t>Barbaresco, Bidoia e Mello – Sociedade de Advogados</w:t>
      </w:r>
      <w:r w:rsidR="00567D9C" w:rsidRPr="00567D9C">
        <w:rPr>
          <w:rFonts w:cstheme="minorHAnsi"/>
          <w:lang w:val="en-GB"/>
        </w:rPr>
        <w:t xml:space="preserve"> </w:t>
      </w:r>
      <w:r>
        <w:rPr>
          <w:rFonts w:cstheme="minorHAnsi"/>
          <w:lang w:val="en-GB"/>
        </w:rPr>
        <w:t>(“</w:t>
      </w:r>
      <w:r w:rsidRPr="00AE696C">
        <w:rPr>
          <w:rFonts w:cstheme="minorHAnsi"/>
          <w:u w:val="single"/>
          <w:lang w:val="en-GB"/>
        </w:rPr>
        <w:t>BBM Advogados</w:t>
      </w:r>
      <w:r>
        <w:rPr>
          <w:rFonts w:cstheme="minorHAnsi"/>
          <w:lang w:val="en-GB"/>
        </w:rPr>
        <w:t xml:space="preserve">”) </w:t>
      </w:r>
      <w:r w:rsidR="00567D9C" w:rsidRPr="00567D9C">
        <w:rPr>
          <w:rFonts w:cstheme="minorHAnsi"/>
          <w:lang w:val="en-GB"/>
        </w:rPr>
        <w:t>uses and processes personal data and information. For the purposes of this Privacy Policy, “Users” or “you” are individuals who in any way use B</w:t>
      </w:r>
      <w:r>
        <w:rPr>
          <w:rFonts w:cstheme="minorHAnsi"/>
          <w:lang w:val="en-GB"/>
        </w:rPr>
        <w:t>BM Advogados</w:t>
      </w:r>
      <w:r w:rsidR="00567D9C" w:rsidRPr="00567D9C">
        <w:rPr>
          <w:rFonts w:cstheme="minorHAnsi"/>
          <w:lang w:val="en-GB"/>
        </w:rPr>
        <w:t>’</w:t>
      </w:r>
      <w:r>
        <w:rPr>
          <w:rFonts w:cstheme="minorHAnsi"/>
          <w:lang w:val="en-GB"/>
        </w:rPr>
        <w:t xml:space="preserve"> </w:t>
      </w:r>
      <w:r w:rsidR="00567D9C" w:rsidRPr="00567D9C">
        <w:rPr>
          <w:rFonts w:cstheme="minorHAnsi"/>
          <w:lang w:val="en-GB"/>
        </w:rPr>
        <w:t>services or the Website.</w:t>
      </w:r>
    </w:p>
    <w:p w14:paraId="55335B8F" w14:textId="77777777" w:rsidR="00F53393" w:rsidRDefault="00F53393" w:rsidP="00F53393">
      <w:pPr>
        <w:jc w:val="both"/>
        <w:rPr>
          <w:rFonts w:cstheme="minorHAnsi"/>
          <w:b/>
          <w:bCs/>
          <w:lang w:val="en-GB"/>
        </w:rPr>
      </w:pPr>
    </w:p>
    <w:p w14:paraId="6D2C3574" w14:textId="3F4856B6" w:rsidR="00567D9C" w:rsidRPr="00AE696C" w:rsidRDefault="00567D9C" w:rsidP="00F53393">
      <w:pPr>
        <w:jc w:val="both"/>
        <w:rPr>
          <w:rFonts w:cstheme="minorHAnsi"/>
          <w:b/>
          <w:bCs/>
          <w:lang w:val="en-GB"/>
        </w:rPr>
      </w:pPr>
      <w:r w:rsidRPr="00AE696C">
        <w:rPr>
          <w:rFonts w:cstheme="minorHAnsi"/>
          <w:b/>
          <w:bCs/>
          <w:lang w:val="en-GB"/>
        </w:rPr>
        <w:t>1. TYPES OF INFORMATION COLLECTED AND HOW WE USE</w:t>
      </w:r>
      <w:r w:rsidR="00A45C30">
        <w:rPr>
          <w:rFonts w:cstheme="minorHAnsi"/>
          <w:b/>
          <w:bCs/>
          <w:lang w:val="en-GB"/>
        </w:rPr>
        <w:t xml:space="preserve"> THE INFORMATION</w:t>
      </w:r>
    </w:p>
    <w:p w14:paraId="2037CD55" w14:textId="2E4C55D1" w:rsidR="00567D9C" w:rsidRPr="00567D9C" w:rsidRDefault="00567D9C" w:rsidP="00F53393">
      <w:pPr>
        <w:jc w:val="both"/>
        <w:rPr>
          <w:rFonts w:cstheme="minorHAnsi"/>
          <w:lang w:val="en-GB"/>
        </w:rPr>
      </w:pPr>
      <w:r w:rsidRPr="00567D9C">
        <w:rPr>
          <w:rFonts w:cstheme="minorHAnsi"/>
          <w:lang w:val="en-GB"/>
        </w:rPr>
        <w:t>B</w:t>
      </w:r>
      <w:r w:rsidR="00AE696C">
        <w:rPr>
          <w:rFonts w:cstheme="minorHAnsi"/>
          <w:lang w:val="en-GB"/>
        </w:rPr>
        <w:t>BM Advogados</w:t>
      </w:r>
      <w:r w:rsidRPr="00567D9C">
        <w:rPr>
          <w:rFonts w:cstheme="minorHAnsi"/>
          <w:lang w:val="en-GB"/>
        </w:rPr>
        <w:t xml:space="preserve"> may collect basic personally identifiable information ("</w:t>
      </w:r>
      <w:r w:rsidRPr="00A45C30">
        <w:rPr>
          <w:rFonts w:cstheme="minorHAnsi"/>
          <w:u w:val="single"/>
          <w:lang w:val="en-GB"/>
        </w:rPr>
        <w:t>Personal Data</w:t>
      </w:r>
      <w:r w:rsidRPr="00567D9C">
        <w:rPr>
          <w:rFonts w:cstheme="minorHAnsi"/>
          <w:lang w:val="en-GB"/>
        </w:rPr>
        <w:t>"), such as your name, e-mail address</w:t>
      </w:r>
      <w:r w:rsidR="00A45C30">
        <w:rPr>
          <w:rFonts w:cstheme="minorHAnsi"/>
          <w:lang w:val="en-GB"/>
        </w:rPr>
        <w:t xml:space="preserve"> and</w:t>
      </w:r>
      <w:r w:rsidRPr="00567D9C">
        <w:rPr>
          <w:rFonts w:cstheme="minorHAnsi"/>
          <w:lang w:val="en-GB"/>
        </w:rPr>
        <w:t xml:space="preserve"> telephone number, in order to improve your experience as a User of our services. B</w:t>
      </w:r>
      <w:r w:rsidR="00A45C30">
        <w:rPr>
          <w:rFonts w:cstheme="minorHAnsi"/>
          <w:lang w:val="en-GB"/>
        </w:rPr>
        <w:t>BM Advogados</w:t>
      </w:r>
      <w:r w:rsidRPr="00567D9C">
        <w:rPr>
          <w:rFonts w:cstheme="minorHAnsi"/>
          <w:lang w:val="en-GB"/>
        </w:rPr>
        <w:t xml:space="preserve"> collects information provided by you only for the purpose of performing services or as set out in this Privacy Policy. In general, we use your Personal Data to provide legal services to you. In addition, we may use your Personal Data to identify content that may be of interest to you, to make that content available to you, and to send to you Institutional announcements</w:t>
      </w:r>
      <w:r w:rsidR="00A45C30">
        <w:rPr>
          <w:rFonts w:cstheme="minorHAnsi"/>
          <w:lang w:val="en-GB"/>
        </w:rPr>
        <w:t>, newsletters, invitations, among others.</w:t>
      </w:r>
    </w:p>
    <w:p w14:paraId="17CD08C1" w14:textId="239F7A4F" w:rsidR="00567D9C" w:rsidRDefault="00567D9C" w:rsidP="00F53393">
      <w:pPr>
        <w:jc w:val="both"/>
        <w:rPr>
          <w:rFonts w:cstheme="minorHAnsi"/>
          <w:lang w:val="en-GB"/>
        </w:rPr>
      </w:pPr>
      <w:r w:rsidRPr="00567D9C">
        <w:rPr>
          <w:rFonts w:cstheme="minorHAnsi"/>
          <w:lang w:val="en-GB"/>
        </w:rPr>
        <w:t>B</w:t>
      </w:r>
      <w:r w:rsidR="00A45C30">
        <w:rPr>
          <w:rFonts w:cstheme="minorHAnsi"/>
          <w:lang w:val="en-GB"/>
        </w:rPr>
        <w:t>BM Advogados</w:t>
      </w:r>
      <w:r w:rsidRPr="00567D9C">
        <w:rPr>
          <w:rFonts w:cstheme="minorHAnsi"/>
          <w:lang w:val="en-GB"/>
        </w:rPr>
        <w:t xml:space="preserve"> does not disclose to third parties any personally identifiable information provided by you. However, by order issued by a competent authority in the lawful exercise of its powers, or in the event of violations or suspected violations of this Privacy Policy, the Terms of Use or the law, B</w:t>
      </w:r>
      <w:r w:rsidR="00A45C30">
        <w:rPr>
          <w:rFonts w:cstheme="minorHAnsi"/>
          <w:lang w:val="en-GB"/>
        </w:rPr>
        <w:t>BM Advogados</w:t>
      </w:r>
      <w:r w:rsidRPr="00567D9C">
        <w:rPr>
          <w:rFonts w:cstheme="minorHAnsi"/>
          <w:lang w:val="en-GB"/>
        </w:rPr>
        <w:t xml:space="preserve"> may be required to provide stored personally identifiable information. In such cases, B</w:t>
      </w:r>
      <w:r w:rsidR="00A45C30">
        <w:rPr>
          <w:rFonts w:cstheme="minorHAnsi"/>
          <w:lang w:val="en-GB"/>
        </w:rPr>
        <w:t>BM Advogados</w:t>
      </w:r>
      <w:r w:rsidRPr="00567D9C">
        <w:rPr>
          <w:rFonts w:cstheme="minorHAnsi"/>
          <w:lang w:val="en-GB"/>
        </w:rPr>
        <w:t xml:space="preserve"> undertakes to disclose only the minimum information necessary to achieve the required purposes.</w:t>
      </w:r>
    </w:p>
    <w:p w14:paraId="3823DEF3" w14:textId="2EA80721" w:rsidR="0096023F" w:rsidRPr="0096023F" w:rsidRDefault="0096023F" w:rsidP="00F53393">
      <w:pPr>
        <w:jc w:val="both"/>
        <w:rPr>
          <w:rFonts w:cstheme="minorHAnsi"/>
          <w:lang w:val="en-GB"/>
        </w:rPr>
      </w:pPr>
      <w:r w:rsidRPr="0096023F">
        <w:rPr>
          <w:rFonts w:cstheme="minorHAnsi"/>
          <w:lang w:val="en-GB"/>
        </w:rPr>
        <w:t>We only share your data with third parties for the strict purpose of fulfilling the purposes already mentioned, such as, for example, hosting BBM Advogados</w:t>
      </w:r>
      <w:r>
        <w:rPr>
          <w:rFonts w:cstheme="minorHAnsi"/>
          <w:lang w:val="en-GB"/>
        </w:rPr>
        <w:t>`</w:t>
      </w:r>
      <w:r w:rsidRPr="0096023F">
        <w:rPr>
          <w:rFonts w:cstheme="minorHAnsi"/>
          <w:lang w:val="en-GB"/>
        </w:rPr>
        <w:t xml:space="preserve"> website </w:t>
      </w:r>
      <w:r>
        <w:rPr>
          <w:rFonts w:cstheme="minorHAnsi"/>
          <w:lang w:val="en-GB"/>
        </w:rPr>
        <w:t>at</w:t>
      </w:r>
      <w:r w:rsidRPr="0096023F">
        <w:rPr>
          <w:rFonts w:cstheme="minorHAnsi"/>
          <w:lang w:val="en-GB"/>
        </w:rPr>
        <w:t xml:space="preserve"> Locaweb.</w:t>
      </w:r>
    </w:p>
    <w:p w14:paraId="3716AAE9" w14:textId="77777777" w:rsidR="00F53393" w:rsidRDefault="00F53393" w:rsidP="00F53393">
      <w:pPr>
        <w:jc w:val="both"/>
        <w:rPr>
          <w:rFonts w:cstheme="minorHAnsi"/>
          <w:b/>
          <w:bCs/>
          <w:lang w:val="en-GB"/>
        </w:rPr>
      </w:pPr>
    </w:p>
    <w:p w14:paraId="3AA2EE9A" w14:textId="24FA72E6" w:rsidR="00567D9C" w:rsidRPr="00A45C30" w:rsidRDefault="00567D9C" w:rsidP="00F53393">
      <w:pPr>
        <w:jc w:val="both"/>
        <w:rPr>
          <w:rFonts w:cstheme="minorHAnsi"/>
          <w:b/>
          <w:bCs/>
          <w:lang w:val="en-GB"/>
        </w:rPr>
      </w:pPr>
      <w:r w:rsidRPr="00A45C30">
        <w:rPr>
          <w:rFonts w:cstheme="minorHAnsi"/>
          <w:b/>
          <w:bCs/>
          <w:lang w:val="en-GB"/>
        </w:rPr>
        <w:t>2. CORRECTING, UPDATING AND EXCLUDING PERSONAL DATA</w:t>
      </w:r>
    </w:p>
    <w:p w14:paraId="2FAD42DA" w14:textId="7BA77FD0" w:rsidR="00567D9C" w:rsidRPr="00567D9C" w:rsidRDefault="0096023F" w:rsidP="00F53393">
      <w:pPr>
        <w:jc w:val="both"/>
        <w:rPr>
          <w:rFonts w:cstheme="minorHAnsi"/>
          <w:lang w:val="en-GB"/>
        </w:rPr>
      </w:pPr>
      <w:r>
        <w:rPr>
          <w:rFonts w:cstheme="minorHAnsi"/>
          <w:lang w:val="en-GB"/>
        </w:rPr>
        <w:t xml:space="preserve">BBM Advogados will provide you the possibility to check whether </w:t>
      </w:r>
      <w:r w:rsidR="00567D9C" w:rsidRPr="00567D9C">
        <w:rPr>
          <w:rFonts w:cstheme="minorHAnsi"/>
          <w:lang w:val="en-GB"/>
        </w:rPr>
        <w:t>your Personal Data</w:t>
      </w:r>
      <w:r>
        <w:rPr>
          <w:rFonts w:cstheme="minorHAnsi"/>
          <w:lang w:val="en-GB"/>
        </w:rPr>
        <w:t xml:space="preserve"> are updated and accurate</w:t>
      </w:r>
      <w:r w:rsidR="00567D9C" w:rsidRPr="00567D9C">
        <w:rPr>
          <w:rFonts w:cstheme="minorHAnsi"/>
          <w:lang w:val="en-GB"/>
        </w:rPr>
        <w:t xml:space="preserve">. </w:t>
      </w:r>
      <w:r>
        <w:rPr>
          <w:rFonts w:cstheme="minorHAnsi"/>
          <w:lang w:val="en-GB"/>
        </w:rPr>
        <w:t xml:space="preserve">You can request the correction, update or exclusion to </w:t>
      </w:r>
      <w:hyperlink r:id="rId6" w:history="1">
        <w:r w:rsidR="00F53393" w:rsidRPr="004526ED">
          <w:rPr>
            <w:rStyle w:val="Hyperlink"/>
            <w:rFonts w:cstheme="minorHAnsi"/>
            <w:lang w:val="en-GB"/>
          </w:rPr>
          <w:t>bbm@bbmlaw.com.br</w:t>
        </w:r>
      </w:hyperlink>
      <w:r w:rsidR="00F53393">
        <w:rPr>
          <w:rFonts w:cstheme="minorHAnsi"/>
          <w:lang w:val="en-GB"/>
        </w:rPr>
        <w:t xml:space="preserve"> </w:t>
      </w:r>
      <w:r w:rsidR="00567D9C" w:rsidRPr="00567D9C">
        <w:rPr>
          <w:rFonts w:cstheme="minorHAnsi"/>
          <w:lang w:val="en-GB"/>
        </w:rPr>
        <w:t>and we will make all reasonable efforts to comply with your request. If you choose not to receive periodic e-mails regarding B</w:t>
      </w:r>
      <w:r w:rsidR="00F53393">
        <w:rPr>
          <w:rFonts w:cstheme="minorHAnsi"/>
          <w:lang w:val="en-GB"/>
        </w:rPr>
        <w:t>BM Advogados</w:t>
      </w:r>
      <w:r w:rsidR="00567D9C" w:rsidRPr="00567D9C">
        <w:rPr>
          <w:rFonts w:cstheme="minorHAnsi"/>
          <w:lang w:val="en-GB"/>
        </w:rPr>
        <w:t xml:space="preserve"> services, newsletters and events, you can also use the </w:t>
      </w:r>
      <w:r w:rsidR="00F53393">
        <w:rPr>
          <w:rFonts w:cstheme="minorHAnsi"/>
          <w:lang w:val="en-GB"/>
        </w:rPr>
        <w:t xml:space="preserve">same address </w:t>
      </w:r>
      <w:r w:rsidR="00567D9C" w:rsidRPr="00567D9C">
        <w:rPr>
          <w:rFonts w:cstheme="minorHAnsi"/>
          <w:lang w:val="en-GB"/>
        </w:rPr>
        <w:t>to inform us that you no longer wish to receive such communications. You can change your mind and subscribe and unsubscribe at any time.</w:t>
      </w:r>
    </w:p>
    <w:p w14:paraId="1A3D9355" w14:textId="77777777" w:rsidR="00F53393" w:rsidRDefault="00F53393" w:rsidP="00F53393">
      <w:pPr>
        <w:jc w:val="both"/>
        <w:rPr>
          <w:rFonts w:cstheme="minorHAnsi"/>
          <w:b/>
          <w:bCs/>
          <w:lang w:val="en-GB"/>
        </w:rPr>
      </w:pPr>
    </w:p>
    <w:p w14:paraId="65430FBB" w14:textId="491087FB" w:rsidR="00567D9C" w:rsidRPr="00F53393" w:rsidRDefault="00567D9C" w:rsidP="00F53393">
      <w:pPr>
        <w:jc w:val="both"/>
        <w:rPr>
          <w:rFonts w:cstheme="minorHAnsi"/>
          <w:b/>
          <w:bCs/>
          <w:lang w:val="en-GB"/>
        </w:rPr>
      </w:pPr>
      <w:r w:rsidRPr="00F53393">
        <w:rPr>
          <w:rFonts w:cstheme="minorHAnsi"/>
          <w:b/>
          <w:bCs/>
          <w:lang w:val="en-GB"/>
        </w:rPr>
        <w:t>3. COMMUNICATIONS</w:t>
      </w:r>
    </w:p>
    <w:p w14:paraId="442F8A0B" w14:textId="216D3384" w:rsidR="00567D9C" w:rsidRDefault="00567D9C" w:rsidP="00F53393">
      <w:pPr>
        <w:jc w:val="both"/>
        <w:rPr>
          <w:rFonts w:cstheme="minorHAnsi"/>
          <w:lang w:val="en-GB"/>
        </w:rPr>
      </w:pPr>
      <w:r w:rsidRPr="00567D9C">
        <w:rPr>
          <w:rFonts w:cstheme="minorHAnsi"/>
          <w:lang w:val="en-GB"/>
        </w:rPr>
        <w:lastRenderedPageBreak/>
        <w:t>Any other questions, criticisms, suggestions and/or complaints</w:t>
      </w:r>
      <w:r w:rsidR="00F53393">
        <w:rPr>
          <w:rFonts w:cstheme="minorHAnsi"/>
          <w:lang w:val="en-GB"/>
        </w:rPr>
        <w:t xml:space="preserve"> regarding your Personal Data</w:t>
      </w:r>
      <w:r w:rsidRPr="00567D9C">
        <w:rPr>
          <w:rFonts w:cstheme="minorHAnsi"/>
          <w:lang w:val="en-GB"/>
        </w:rPr>
        <w:t xml:space="preserve"> can be made by e-mail </w:t>
      </w:r>
      <w:r w:rsidR="00F53393">
        <w:rPr>
          <w:rFonts w:cstheme="minorHAnsi"/>
          <w:lang w:val="en-GB"/>
        </w:rPr>
        <w:t xml:space="preserve">to </w:t>
      </w:r>
      <w:hyperlink r:id="rId7" w:history="1">
        <w:r w:rsidR="00F53393" w:rsidRPr="004526ED">
          <w:rPr>
            <w:rStyle w:val="Hyperlink"/>
            <w:rFonts w:cstheme="minorHAnsi"/>
            <w:lang w:val="en-GB"/>
          </w:rPr>
          <w:t>bbm@bbmlaw.com.br</w:t>
        </w:r>
      </w:hyperlink>
      <w:r w:rsidRPr="00567D9C">
        <w:rPr>
          <w:rFonts w:cstheme="minorHAnsi"/>
          <w:lang w:val="en-GB"/>
        </w:rPr>
        <w:t>.</w:t>
      </w:r>
    </w:p>
    <w:p w14:paraId="2432B9D9" w14:textId="77777777" w:rsidR="00F53393" w:rsidRDefault="00F53393" w:rsidP="00F53393">
      <w:pPr>
        <w:jc w:val="both"/>
        <w:rPr>
          <w:rFonts w:cstheme="minorHAnsi"/>
          <w:b/>
          <w:bCs/>
          <w:lang w:val="en-GB"/>
        </w:rPr>
      </w:pPr>
    </w:p>
    <w:p w14:paraId="2DFD65C7" w14:textId="06AFE00B" w:rsidR="00567D9C" w:rsidRPr="00F53393" w:rsidRDefault="00567D9C" w:rsidP="00F53393">
      <w:pPr>
        <w:jc w:val="both"/>
        <w:rPr>
          <w:rFonts w:cstheme="minorHAnsi"/>
          <w:b/>
          <w:bCs/>
          <w:lang w:val="en-GB"/>
        </w:rPr>
      </w:pPr>
      <w:r w:rsidRPr="00F53393">
        <w:rPr>
          <w:rFonts w:cstheme="minorHAnsi"/>
          <w:b/>
          <w:bCs/>
          <w:lang w:val="en-GB"/>
        </w:rPr>
        <w:t>4. SECURITY</w:t>
      </w:r>
    </w:p>
    <w:p w14:paraId="026181A8" w14:textId="24B978BB" w:rsidR="00567D9C" w:rsidRPr="00567D9C" w:rsidRDefault="00567D9C" w:rsidP="00F53393">
      <w:pPr>
        <w:jc w:val="both"/>
        <w:rPr>
          <w:rFonts w:cstheme="minorHAnsi"/>
          <w:lang w:val="en-GB"/>
        </w:rPr>
      </w:pPr>
      <w:r w:rsidRPr="00567D9C">
        <w:rPr>
          <w:rFonts w:cstheme="minorHAnsi"/>
          <w:lang w:val="en-GB"/>
        </w:rPr>
        <w:t xml:space="preserve">We are committed to the security of your Personal Data and take reasonable precautions for its protection. </w:t>
      </w:r>
    </w:p>
    <w:p w14:paraId="71B7AEF8" w14:textId="77777777" w:rsidR="00567D9C" w:rsidRPr="00567D9C" w:rsidRDefault="00567D9C" w:rsidP="00F53393">
      <w:pPr>
        <w:jc w:val="both"/>
        <w:rPr>
          <w:rFonts w:cstheme="minorHAnsi"/>
          <w:lang w:val="en-GB"/>
        </w:rPr>
      </w:pPr>
    </w:p>
    <w:p w14:paraId="2DA54B3F" w14:textId="00F0195D" w:rsidR="00567D9C" w:rsidRPr="00F53393" w:rsidRDefault="00567D9C" w:rsidP="00F53393">
      <w:pPr>
        <w:jc w:val="both"/>
        <w:rPr>
          <w:rFonts w:cstheme="minorHAnsi"/>
          <w:b/>
          <w:bCs/>
          <w:lang w:val="en-GB"/>
        </w:rPr>
      </w:pPr>
      <w:r w:rsidRPr="00F53393">
        <w:rPr>
          <w:rFonts w:cstheme="minorHAnsi"/>
          <w:b/>
          <w:bCs/>
          <w:lang w:val="en-GB"/>
        </w:rPr>
        <w:t>5. COMPLAINTS</w:t>
      </w:r>
    </w:p>
    <w:p w14:paraId="16028F22" w14:textId="61F1D542" w:rsidR="00567D9C" w:rsidRDefault="00567D9C" w:rsidP="00F53393">
      <w:pPr>
        <w:jc w:val="both"/>
        <w:rPr>
          <w:rFonts w:cstheme="minorHAnsi"/>
          <w:lang w:val="en-GB"/>
        </w:rPr>
      </w:pPr>
      <w:r w:rsidRPr="00567D9C">
        <w:rPr>
          <w:rFonts w:cstheme="minorHAnsi"/>
          <w:lang w:val="en-GB"/>
        </w:rPr>
        <w:t xml:space="preserve">If you are concerned that we are violating any privacy law or rule, send an e-mail to </w:t>
      </w:r>
      <w:hyperlink r:id="rId8" w:history="1">
        <w:r w:rsidR="00F53393" w:rsidRPr="004526ED">
          <w:rPr>
            <w:rStyle w:val="Hyperlink"/>
            <w:rFonts w:cstheme="minorHAnsi"/>
            <w:lang w:val="en-GB"/>
          </w:rPr>
          <w:t>bbm@bbmlaw.com.br</w:t>
        </w:r>
      </w:hyperlink>
      <w:r w:rsidR="00F53393">
        <w:rPr>
          <w:rFonts w:cstheme="minorHAnsi"/>
          <w:lang w:val="en-GB"/>
        </w:rPr>
        <w:t>.</w:t>
      </w:r>
    </w:p>
    <w:p w14:paraId="6580DAEB" w14:textId="77777777" w:rsidR="00567D9C" w:rsidRPr="00567D9C" w:rsidRDefault="00567D9C" w:rsidP="00F53393">
      <w:pPr>
        <w:jc w:val="both"/>
        <w:rPr>
          <w:rFonts w:cstheme="minorHAnsi"/>
          <w:lang w:val="en-GB"/>
        </w:rPr>
      </w:pPr>
    </w:p>
    <w:p w14:paraId="1B5B4E01" w14:textId="34D19416" w:rsidR="00567D9C" w:rsidRPr="00F53393" w:rsidRDefault="00F53393" w:rsidP="00F53393">
      <w:pPr>
        <w:jc w:val="both"/>
        <w:rPr>
          <w:rFonts w:cstheme="minorHAnsi"/>
          <w:b/>
          <w:bCs/>
          <w:lang w:val="en-GB"/>
        </w:rPr>
      </w:pPr>
      <w:r w:rsidRPr="00F53393">
        <w:rPr>
          <w:rFonts w:cstheme="minorHAnsi"/>
          <w:b/>
          <w:bCs/>
          <w:lang w:val="en-GB"/>
        </w:rPr>
        <w:t>6</w:t>
      </w:r>
      <w:r w:rsidR="00567D9C" w:rsidRPr="00F53393">
        <w:rPr>
          <w:rFonts w:cstheme="minorHAnsi"/>
          <w:b/>
          <w:bCs/>
          <w:lang w:val="en-GB"/>
        </w:rPr>
        <w:t>. CHANGES TO THIS PRIVACY POLICY</w:t>
      </w:r>
    </w:p>
    <w:p w14:paraId="6C00C087" w14:textId="76618AC1" w:rsidR="00567D9C" w:rsidRPr="00567D9C" w:rsidRDefault="00567D9C" w:rsidP="00F53393">
      <w:pPr>
        <w:jc w:val="both"/>
        <w:rPr>
          <w:rFonts w:cstheme="minorHAnsi"/>
          <w:lang w:val="en-GB"/>
        </w:rPr>
      </w:pPr>
      <w:r w:rsidRPr="00567D9C">
        <w:rPr>
          <w:rFonts w:cstheme="minorHAnsi"/>
          <w:lang w:val="en-GB"/>
        </w:rPr>
        <w:t>B</w:t>
      </w:r>
      <w:r w:rsidR="00F53393">
        <w:rPr>
          <w:rFonts w:cstheme="minorHAnsi"/>
          <w:lang w:val="en-GB"/>
        </w:rPr>
        <w:t xml:space="preserve">BM Advogados </w:t>
      </w:r>
      <w:r w:rsidRPr="00567D9C">
        <w:rPr>
          <w:rFonts w:cstheme="minorHAnsi"/>
          <w:lang w:val="en-GB"/>
        </w:rPr>
        <w:t>may modify this Privacy Policy</w:t>
      </w:r>
      <w:r w:rsidR="00F53393">
        <w:rPr>
          <w:rFonts w:cstheme="minorHAnsi"/>
          <w:lang w:val="en-GB"/>
        </w:rPr>
        <w:t xml:space="preserve"> at any time</w:t>
      </w:r>
      <w:r w:rsidRPr="00567D9C">
        <w:rPr>
          <w:rFonts w:cstheme="minorHAnsi"/>
          <w:lang w:val="en-GB"/>
        </w:rPr>
        <w:t xml:space="preserve">. </w:t>
      </w:r>
    </w:p>
    <w:p w14:paraId="73E6D8DA" w14:textId="77777777" w:rsidR="00567D9C" w:rsidRPr="00567D9C" w:rsidRDefault="00567D9C" w:rsidP="00567D9C">
      <w:pPr>
        <w:spacing w:after="120"/>
        <w:jc w:val="both"/>
        <w:rPr>
          <w:rFonts w:cstheme="minorHAnsi"/>
          <w:lang w:val="en-GB"/>
        </w:rPr>
      </w:pPr>
    </w:p>
    <w:p w14:paraId="3AAE3648" w14:textId="77777777" w:rsidR="00530C07" w:rsidRPr="00567D9C" w:rsidRDefault="00530C07" w:rsidP="00567D9C">
      <w:pPr>
        <w:spacing w:after="120"/>
        <w:jc w:val="both"/>
        <w:rPr>
          <w:rFonts w:cstheme="minorHAnsi"/>
          <w:lang w:val="en-GB"/>
        </w:rPr>
      </w:pPr>
    </w:p>
    <w:p w14:paraId="48654837" w14:textId="77777777" w:rsidR="00530C07" w:rsidRPr="00567D9C" w:rsidRDefault="00530C07" w:rsidP="00567D9C">
      <w:pPr>
        <w:spacing w:after="120"/>
        <w:jc w:val="both"/>
        <w:rPr>
          <w:rFonts w:cstheme="minorHAnsi"/>
          <w:lang w:val="en-GB"/>
        </w:rPr>
      </w:pPr>
    </w:p>
    <w:p w14:paraId="70903A92" w14:textId="77777777" w:rsidR="00530C07" w:rsidRPr="00567D9C" w:rsidRDefault="00530C07" w:rsidP="00567D9C">
      <w:pPr>
        <w:spacing w:after="120"/>
        <w:jc w:val="both"/>
        <w:rPr>
          <w:rFonts w:cstheme="minorHAnsi"/>
          <w:lang w:val="en-GB"/>
        </w:rPr>
      </w:pPr>
    </w:p>
    <w:p w14:paraId="6823F603" w14:textId="77777777" w:rsidR="00530C07" w:rsidRPr="00567D9C" w:rsidRDefault="00530C07" w:rsidP="00567D9C">
      <w:pPr>
        <w:spacing w:after="120"/>
        <w:jc w:val="both"/>
        <w:rPr>
          <w:rFonts w:cstheme="minorHAnsi"/>
          <w:lang w:val="en-GB"/>
        </w:rPr>
      </w:pPr>
    </w:p>
    <w:p w14:paraId="46A1BE69" w14:textId="77777777" w:rsidR="00530C07" w:rsidRPr="00567D9C" w:rsidRDefault="00530C07" w:rsidP="00567D9C">
      <w:pPr>
        <w:spacing w:after="120"/>
        <w:jc w:val="both"/>
        <w:rPr>
          <w:rFonts w:cstheme="minorHAnsi"/>
          <w:lang w:val="en-GB"/>
        </w:rPr>
      </w:pPr>
    </w:p>
    <w:p w14:paraId="46129C82" w14:textId="77777777" w:rsidR="00530C07" w:rsidRPr="00567D9C" w:rsidRDefault="00530C07" w:rsidP="00567D9C">
      <w:pPr>
        <w:spacing w:after="120"/>
        <w:jc w:val="both"/>
        <w:rPr>
          <w:rFonts w:cstheme="minorHAnsi"/>
          <w:lang w:val="en-GB"/>
        </w:rPr>
      </w:pPr>
    </w:p>
    <w:sectPr w:rsidR="00530C07" w:rsidRPr="00567D9C" w:rsidSect="00567D9C">
      <w:headerReference w:type="default" r:id="rId9"/>
      <w:footerReference w:type="default" r:id="rId10"/>
      <w:pgSz w:w="11910" w:h="16840"/>
      <w:pgMar w:top="2268" w:right="1021" w:bottom="1418" w:left="1599" w:header="255" w:footer="29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7D6E" w14:textId="77777777" w:rsidR="00260897" w:rsidRDefault="00260897" w:rsidP="00CA59FC">
      <w:pPr>
        <w:spacing w:after="0" w:line="240" w:lineRule="auto"/>
      </w:pPr>
      <w:r>
        <w:separator/>
      </w:r>
    </w:p>
  </w:endnote>
  <w:endnote w:type="continuationSeparator" w:id="0">
    <w:p w14:paraId="66820B7D" w14:textId="77777777" w:rsidR="00260897" w:rsidRDefault="00260897" w:rsidP="00CA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E1F9" w14:textId="77777777" w:rsidR="00CA59FC" w:rsidRDefault="00CA59FC" w:rsidP="00CA59FC">
    <w:pPr>
      <w:pStyle w:val="Rodap"/>
      <w:jc w:val="center"/>
      <w:rPr>
        <w:sz w:val="18"/>
        <w:szCs w:val="18"/>
      </w:rPr>
    </w:pPr>
    <w:r>
      <w:rPr>
        <w:sz w:val="18"/>
        <w:szCs w:val="18"/>
      </w:rPr>
      <w:t>Av. Presidente Juscelino Kubitschek, 2041 – Torre B – 5º andar</w:t>
    </w:r>
  </w:p>
  <w:p w14:paraId="1500C6A1" w14:textId="77777777" w:rsidR="00CA59FC" w:rsidRPr="00FD0503" w:rsidRDefault="00CA59FC" w:rsidP="00CA59FC">
    <w:pPr>
      <w:pStyle w:val="Rodap"/>
      <w:jc w:val="center"/>
      <w:rPr>
        <w:sz w:val="18"/>
        <w:szCs w:val="18"/>
      </w:rPr>
    </w:pPr>
    <w:r>
      <w:rPr>
        <w:sz w:val="18"/>
        <w:szCs w:val="18"/>
      </w:rPr>
      <w:t>Vila Olímpia</w:t>
    </w:r>
    <w:r w:rsidRPr="00FD0503">
      <w:rPr>
        <w:sz w:val="18"/>
        <w:szCs w:val="18"/>
      </w:rPr>
      <w:t>, São Paulo – SP</w:t>
    </w:r>
  </w:p>
  <w:p w14:paraId="59D0D8AB" w14:textId="77777777" w:rsidR="00CA59FC" w:rsidRPr="00937ECD" w:rsidRDefault="00CA59FC" w:rsidP="00CA59FC">
    <w:pPr>
      <w:pStyle w:val="Rodap"/>
      <w:jc w:val="center"/>
      <w:rPr>
        <w:sz w:val="18"/>
        <w:szCs w:val="18"/>
      </w:rPr>
    </w:pPr>
    <w:r w:rsidRPr="00937ECD">
      <w:rPr>
        <w:sz w:val="18"/>
        <w:szCs w:val="18"/>
      </w:rPr>
      <w:t>CEP 04543-011</w:t>
    </w:r>
  </w:p>
  <w:p w14:paraId="3C14EB38" w14:textId="77777777" w:rsidR="00CA59FC" w:rsidRPr="00CF2A97" w:rsidRDefault="00CA59FC" w:rsidP="00CA59FC">
    <w:pPr>
      <w:pStyle w:val="Rodap"/>
      <w:jc w:val="center"/>
      <w:rPr>
        <w:sz w:val="18"/>
        <w:szCs w:val="18"/>
        <w:lang w:val="en-US"/>
      </w:rPr>
    </w:pPr>
    <w:hyperlink r:id="rId1" w:history="1">
      <w:r w:rsidRPr="00CF2A97">
        <w:rPr>
          <w:rStyle w:val="Hyperlink"/>
          <w:sz w:val="18"/>
          <w:szCs w:val="18"/>
          <w:lang w:val="en-US"/>
        </w:rPr>
        <w:t>www.bbmlaw.com.br</w:t>
      </w:r>
    </w:hyperlink>
  </w:p>
  <w:p w14:paraId="099087AF" w14:textId="77777777" w:rsidR="00CA59FC" w:rsidRPr="00CF2A97" w:rsidRDefault="00CA59FC" w:rsidP="00CA59FC">
    <w:pPr>
      <w:pStyle w:val="Rodap"/>
      <w:rPr>
        <w:lang w:val="en-US"/>
      </w:rPr>
    </w:pPr>
  </w:p>
  <w:p w14:paraId="6D82FBEA" w14:textId="77777777" w:rsidR="00CA59FC" w:rsidRDefault="00CA59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0B57" w14:textId="77777777" w:rsidR="00260897" w:rsidRDefault="00260897" w:rsidP="00CA59FC">
      <w:pPr>
        <w:spacing w:after="0" w:line="240" w:lineRule="auto"/>
      </w:pPr>
      <w:r>
        <w:separator/>
      </w:r>
    </w:p>
  </w:footnote>
  <w:footnote w:type="continuationSeparator" w:id="0">
    <w:p w14:paraId="17D82656" w14:textId="77777777" w:rsidR="00260897" w:rsidRDefault="00260897" w:rsidP="00CA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18AB" w14:textId="572FE206" w:rsidR="00CA59FC" w:rsidRDefault="00CA59FC">
    <w:pPr>
      <w:pStyle w:val="Cabealho"/>
    </w:pPr>
    <w:r w:rsidRPr="00E84EF5">
      <w:rPr>
        <w:noProof/>
        <w:lang w:eastAsia="pt-BR"/>
      </w:rPr>
      <w:drawing>
        <wp:anchor distT="0" distB="0" distL="114300" distR="114300" simplePos="0" relativeHeight="251659264" behindDoc="0" locked="0" layoutInCell="1" allowOverlap="1" wp14:anchorId="62FEECC0" wp14:editId="68CD6328">
          <wp:simplePos x="0" y="0"/>
          <wp:positionH relativeFrom="column">
            <wp:posOffset>0</wp:posOffset>
          </wp:positionH>
          <wp:positionV relativeFrom="paragraph">
            <wp:posOffset>170815</wp:posOffset>
          </wp:positionV>
          <wp:extent cx="2251710" cy="1130300"/>
          <wp:effectExtent l="0" t="0" r="0" b="0"/>
          <wp:wrapSquare wrapText="bothSides"/>
          <wp:docPr id="1" name="Imagem 1" descr="C:\Users\barbaresco\AppData\Local\Microsoft\Windows\INetCache\Content.Outlook\91JT2ZRB\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barbaresco\AppData\Local\Microsoft\Windows\INetCache\Content.Outlook\91JT2ZRB\IMG_07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16"/>
    <w:rsid w:val="00195511"/>
    <w:rsid w:val="00195E26"/>
    <w:rsid w:val="001A1616"/>
    <w:rsid w:val="00260897"/>
    <w:rsid w:val="00352D08"/>
    <w:rsid w:val="00393530"/>
    <w:rsid w:val="003962F6"/>
    <w:rsid w:val="004053D1"/>
    <w:rsid w:val="005173D9"/>
    <w:rsid w:val="00530C07"/>
    <w:rsid w:val="00567D9C"/>
    <w:rsid w:val="005B1CE2"/>
    <w:rsid w:val="005C46B4"/>
    <w:rsid w:val="00611DE3"/>
    <w:rsid w:val="0096023F"/>
    <w:rsid w:val="00A45C30"/>
    <w:rsid w:val="00AE696C"/>
    <w:rsid w:val="00CA59FC"/>
    <w:rsid w:val="00CF2541"/>
    <w:rsid w:val="00E40FA6"/>
    <w:rsid w:val="00E96679"/>
    <w:rsid w:val="00F53393"/>
    <w:rsid w:val="00FB0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9A21"/>
  <w15:chartTrackingRefBased/>
  <w15:docId w15:val="{21223B27-F820-40AA-8CAF-6D63574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59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59FC"/>
  </w:style>
  <w:style w:type="paragraph" w:styleId="Rodap">
    <w:name w:val="footer"/>
    <w:basedOn w:val="Normal"/>
    <w:link w:val="RodapChar"/>
    <w:uiPriority w:val="99"/>
    <w:unhideWhenUsed/>
    <w:rsid w:val="00CA59FC"/>
    <w:pPr>
      <w:tabs>
        <w:tab w:val="center" w:pos="4252"/>
        <w:tab w:val="right" w:pos="8504"/>
      </w:tabs>
      <w:spacing w:after="0" w:line="240" w:lineRule="auto"/>
    </w:pPr>
  </w:style>
  <w:style w:type="character" w:customStyle="1" w:styleId="RodapChar">
    <w:name w:val="Rodapé Char"/>
    <w:basedOn w:val="Fontepargpadro"/>
    <w:link w:val="Rodap"/>
    <w:uiPriority w:val="99"/>
    <w:rsid w:val="00CA59FC"/>
  </w:style>
  <w:style w:type="character" w:styleId="Hyperlink">
    <w:name w:val="Hyperlink"/>
    <w:basedOn w:val="Fontepargpadro"/>
    <w:uiPriority w:val="99"/>
    <w:unhideWhenUsed/>
    <w:rsid w:val="00CA59FC"/>
    <w:rPr>
      <w:color w:val="0563C1" w:themeColor="hyperlink"/>
      <w:u w:val="single"/>
    </w:rPr>
  </w:style>
  <w:style w:type="character" w:styleId="MenoPendente">
    <w:name w:val="Unresolved Mention"/>
    <w:basedOn w:val="Fontepargpadro"/>
    <w:uiPriority w:val="99"/>
    <w:semiHidden/>
    <w:unhideWhenUsed/>
    <w:rsid w:val="00CF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bbmlaw.com.br" TargetMode="External"/><Relationship Id="rId3" Type="http://schemas.openxmlformats.org/officeDocument/2006/relationships/webSettings" Target="webSettings.xml"/><Relationship Id="rId7" Type="http://schemas.openxmlformats.org/officeDocument/2006/relationships/hyperlink" Target="mailto:bbm@bbmlaw.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m@bbmlaw.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bmlaw.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Almeida Mello</dc:creator>
  <cp:keywords/>
  <dc:description/>
  <cp:lastModifiedBy>Felipe de Almeida Mello</cp:lastModifiedBy>
  <cp:revision>4</cp:revision>
  <cp:lastPrinted>2020-10-20T18:11:00Z</cp:lastPrinted>
  <dcterms:created xsi:type="dcterms:W3CDTF">2020-10-20T18:20:00Z</dcterms:created>
  <dcterms:modified xsi:type="dcterms:W3CDTF">2020-10-20T18:59:00Z</dcterms:modified>
</cp:coreProperties>
</file>